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081C41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lang w:eastAsia="pl-PL"/>
        </w:rPr>
      </w:pPr>
      <w:r>
        <w:rPr>
          <w:rFonts w:ascii="Arial" w:hAnsi="Arial" w:cs="Arial"/>
          <w:b/>
        </w:rPr>
        <w:br/>
      </w:r>
      <w:r w:rsidR="00081C41" w:rsidRPr="00081C41">
        <w:rPr>
          <w:rFonts w:ascii="Arial" w:hAnsi="Arial" w:cs="Arial"/>
          <w:b/>
        </w:rPr>
        <w:t xml:space="preserve">„Dobre Praktyki Produkcji </w:t>
      </w:r>
      <w:r w:rsidR="00787B65">
        <w:rPr>
          <w:rFonts w:ascii="Arial" w:hAnsi="Arial" w:cs="Arial"/>
          <w:b/>
        </w:rPr>
        <w:t>(</w:t>
      </w:r>
      <w:r w:rsidR="00081C41" w:rsidRPr="00081C41">
        <w:rPr>
          <w:rFonts w:ascii="Arial" w:hAnsi="Arial" w:cs="Arial"/>
          <w:b/>
        </w:rPr>
        <w:t>GMP</w:t>
      </w:r>
      <w:r w:rsidR="00787B65">
        <w:rPr>
          <w:rFonts w:ascii="Arial" w:hAnsi="Arial" w:cs="Arial"/>
          <w:b/>
        </w:rPr>
        <w:t>)</w:t>
      </w:r>
      <w:r w:rsidR="00081C41" w:rsidRPr="00081C41">
        <w:rPr>
          <w:rFonts w:ascii="Arial" w:hAnsi="Arial" w:cs="Arial"/>
          <w:b/>
        </w:rPr>
        <w:t xml:space="preserve"> wg normy ISO 22716”</w:t>
      </w:r>
      <w:r w:rsidR="00DD2246" w:rsidRPr="00081C41">
        <w:rPr>
          <w:rFonts w:ascii="Arial" w:eastAsia="Times New Roman" w:hAnsi="Arial" w:cs="Arial"/>
          <w:lang w:eastAsia="pl-PL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081C41">
        <w:rPr>
          <w:rFonts w:ascii="Arial" w:hAnsi="Arial" w:cs="Arial"/>
          <w:b/>
        </w:rPr>
        <w:t>„</w:t>
      </w:r>
      <w:r w:rsidR="00081C41" w:rsidRPr="00B344BD">
        <w:rPr>
          <w:rFonts w:ascii="Arial" w:hAnsi="Arial" w:cs="Arial"/>
          <w:b/>
        </w:rPr>
        <w:t xml:space="preserve">Dobre Praktyki Produkcji </w:t>
      </w:r>
      <w:r w:rsidR="006C7B9A">
        <w:rPr>
          <w:rFonts w:ascii="Arial" w:hAnsi="Arial" w:cs="Arial"/>
          <w:b/>
        </w:rPr>
        <w:t>(</w:t>
      </w:r>
      <w:r w:rsidR="00081C41" w:rsidRPr="00B344BD">
        <w:rPr>
          <w:rFonts w:ascii="Arial" w:hAnsi="Arial" w:cs="Arial"/>
          <w:b/>
        </w:rPr>
        <w:t>GMP</w:t>
      </w:r>
      <w:r w:rsidR="006C7B9A">
        <w:rPr>
          <w:rFonts w:ascii="Arial" w:hAnsi="Arial" w:cs="Arial"/>
          <w:b/>
        </w:rPr>
        <w:t>)</w:t>
      </w:r>
      <w:bookmarkStart w:id="0" w:name="_GoBack"/>
      <w:bookmarkEnd w:id="0"/>
      <w:r w:rsidR="00081C41" w:rsidRPr="00B344BD">
        <w:rPr>
          <w:rFonts w:ascii="Arial" w:hAnsi="Arial" w:cs="Arial"/>
          <w:b/>
        </w:rPr>
        <w:t xml:space="preserve"> wg normy ISO 22716</w:t>
      </w:r>
      <w:r w:rsidR="00081C41">
        <w:rPr>
          <w:rFonts w:ascii="Arial" w:hAnsi="Arial" w:cs="Arial"/>
          <w:b/>
        </w:rPr>
        <w:t>”</w:t>
      </w:r>
      <w:r w:rsidR="00F336E5">
        <w:rPr>
          <w:rFonts w:ascii="Arial" w:hAnsi="Arial" w:cs="Arial"/>
          <w:b/>
        </w:rPr>
        <w:br/>
      </w:r>
      <w:r w:rsidRPr="00486B2E">
        <w:rPr>
          <w:rFonts w:ascii="Arial" w:eastAsia="Times New Roman" w:hAnsi="Arial" w:cs="Arial"/>
          <w:lang w:eastAsia="pl-PL"/>
        </w:rPr>
        <w:t>w roku akademickim</w:t>
      </w:r>
      <w:r w:rsidR="00924899" w:rsidRPr="00486B2E">
        <w:rPr>
          <w:rFonts w:ascii="Arial" w:eastAsia="Times New Roman" w:hAnsi="Arial" w:cs="Arial"/>
          <w:lang w:eastAsia="pl-PL"/>
        </w:rPr>
        <w:t xml:space="preserve"> </w:t>
      </w:r>
      <w:r w:rsidR="000C3557" w:rsidRPr="000C3557">
        <w:rPr>
          <w:rFonts w:ascii="Arial" w:hAnsi="Arial" w:cs="Arial"/>
        </w:rPr>
        <w:t>………</w:t>
      </w:r>
      <w:r w:rsidR="00D47B5D">
        <w:rPr>
          <w:rFonts w:ascii="Arial" w:hAnsi="Arial" w:cs="Arial"/>
          <w:b/>
        </w:rPr>
        <w:t>/</w:t>
      </w:r>
      <w:r w:rsidR="000C3557" w:rsidRPr="000C3557">
        <w:rPr>
          <w:rFonts w:ascii="Arial" w:hAnsi="Arial" w:cs="Arial"/>
        </w:rPr>
        <w:t>…….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</w:t>
      </w:r>
      <w:proofErr w:type="gramStart"/>
      <w:r w:rsidRPr="00E367C8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361" w:rsidRDefault="00BC0361" w:rsidP="00D9354A">
      <w:pPr>
        <w:spacing w:after="0" w:line="240" w:lineRule="auto"/>
      </w:pPr>
      <w:r>
        <w:separator/>
      </w:r>
    </w:p>
  </w:endnote>
  <w:endnote w:type="continuationSeparator" w:id="0">
    <w:p w:rsidR="00BC0361" w:rsidRDefault="00BC0361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361" w:rsidRDefault="00BC0361" w:rsidP="00D9354A">
      <w:pPr>
        <w:spacing w:after="0" w:line="240" w:lineRule="auto"/>
      </w:pPr>
      <w:r>
        <w:separator/>
      </w:r>
    </w:p>
  </w:footnote>
  <w:footnote w:type="continuationSeparator" w:id="0">
    <w:p w:rsidR="00BC0361" w:rsidRDefault="00BC0361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1963"/>
    <w:rsid w:val="001A3ADC"/>
    <w:rsid w:val="001C2778"/>
    <w:rsid w:val="001C2B73"/>
    <w:rsid w:val="001C7283"/>
    <w:rsid w:val="001F11AC"/>
    <w:rsid w:val="001F36D2"/>
    <w:rsid w:val="001F3DC3"/>
    <w:rsid w:val="00201136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C7B9A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87B65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0361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D957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8ACE-82EA-DB40-8F4A-7711C0EB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4</cp:revision>
  <cp:lastPrinted>2020-02-23T12:03:00Z</cp:lastPrinted>
  <dcterms:created xsi:type="dcterms:W3CDTF">2020-02-25T08:48:00Z</dcterms:created>
  <dcterms:modified xsi:type="dcterms:W3CDTF">2020-03-01T11:52:00Z</dcterms:modified>
</cp:coreProperties>
</file>